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7447" w14:textId="442CA0D0" w:rsidR="00011B56" w:rsidRPr="00011B56" w:rsidRDefault="0040509C" w:rsidP="00011B56">
      <w:pPr>
        <w:spacing w:before="100" w:beforeAutospacing="1"/>
        <w:contextualSpacing/>
        <w:jc w:val="both"/>
        <w:outlineLvl w:val="0"/>
        <w:rPr>
          <w:b/>
          <w:bCs/>
          <w:kern w:val="36"/>
        </w:rPr>
      </w:pPr>
      <w:r w:rsidRPr="00115A27">
        <w:rPr>
          <w:b/>
          <w:lang w:val="sr-Cyrl-RS"/>
        </w:rPr>
        <w:t>Коментари</w:t>
      </w:r>
      <w:r w:rsidRPr="00115A27">
        <w:rPr>
          <w:b/>
        </w:rPr>
        <w:t xml:space="preserve"> </w:t>
      </w:r>
      <w:r w:rsidRPr="00115A27">
        <w:rPr>
          <w:b/>
          <w:lang w:val="sr-Cyrl-RS"/>
        </w:rPr>
        <w:t>на П</w:t>
      </w:r>
      <w:proofErr w:type="spellStart"/>
      <w:r w:rsidRPr="00115A27">
        <w:rPr>
          <w:b/>
          <w:lang w:val="sr-Latn-RS"/>
        </w:rPr>
        <w:t>редлог</w:t>
      </w:r>
      <w:proofErr w:type="spellEnd"/>
      <w:r w:rsidRPr="00115A27">
        <w:rPr>
          <w:b/>
          <w:lang w:val="sr-Latn-RS"/>
        </w:rPr>
        <w:t xml:space="preserve"> </w:t>
      </w:r>
      <w:bookmarkStart w:id="0" w:name="_Hlk145662219"/>
      <w:proofErr w:type="spellStart"/>
      <w:r w:rsidR="00AB1F1A" w:rsidRPr="00115A27">
        <w:rPr>
          <w:b/>
        </w:rPr>
        <w:t>правилника</w:t>
      </w:r>
      <w:proofErr w:type="spellEnd"/>
      <w:r w:rsidR="00AB1F1A" w:rsidRPr="00115A27">
        <w:rPr>
          <w:b/>
        </w:rPr>
        <w:t xml:space="preserve"> </w:t>
      </w:r>
      <w:bookmarkStart w:id="1" w:name="_Hlk140133028"/>
      <w:r w:rsidR="00AB1F1A" w:rsidRPr="00115A27">
        <w:rPr>
          <w:b/>
        </w:rPr>
        <w:t xml:space="preserve">о </w:t>
      </w:r>
      <w:bookmarkEnd w:id="0"/>
      <w:bookmarkEnd w:id="1"/>
      <w:proofErr w:type="spellStart"/>
      <w:r w:rsidR="00011B56" w:rsidRPr="00011B56">
        <w:rPr>
          <w:b/>
          <w:bCs/>
          <w:kern w:val="36"/>
        </w:rPr>
        <w:t>минималним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условима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за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издавање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појединачних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дозвола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за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коришћење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радиофреквенцијског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спектра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на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основу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спроведеног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поступка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јавног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надметања</w:t>
      </w:r>
      <w:proofErr w:type="spellEnd"/>
      <w:r w:rsidR="00011B56" w:rsidRPr="00011B56">
        <w:rPr>
          <w:b/>
          <w:bCs/>
          <w:kern w:val="36"/>
        </w:rPr>
        <w:t xml:space="preserve"> у </w:t>
      </w:r>
      <w:proofErr w:type="spellStart"/>
      <w:r w:rsidR="00011B56" w:rsidRPr="00011B56">
        <w:rPr>
          <w:b/>
          <w:bCs/>
          <w:kern w:val="36"/>
        </w:rPr>
        <w:t>радиофреквенцијском</w:t>
      </w:r>
      <w:proofErr w:type="spellEnd"/>
      <w:r w:rsidR="00011B56" w:rsidRPr="00011B56">
        <w:rPr>
          <w:b/>
          <w:bCs/>
          <w:kern w:val="36"/>
        </w:rPr>
        <w:t xml:space="preserve"> </w:t>
      </w:r>
      <w:proofErr w:type="spellStart"/>
      <w:r w:rsidR="00011B56" w:rsidRPr="00011B56">
        <w:rPr>
          <w:b/>
          <w:bCs/>
          <w:kern w:val="36"/>
        </w:rPr>
        <w:t>опсегу</w:t>
      </w:r>
      <w:proofErr w:type="spellEnd"/>
      <w:r w:rsidR="00011B56" w:rsidRPr="00011B56">
        <w:rPr>
          <w:b/>
          <w:bCs/>
          <w:kern w:val="36"/>
        </w:rPr>
        <w:t xml:space="preserve"> 470-694 </w:t>
      </w:r>
      <w:bookmarkStart w:id="2" w:name="_Hlk129260231"/>
      <w:r w:rsidR="00011B56" w:rsidRPr="00011B56">
        <w:rPr>
          <w:b/>
          <w:bCs/>
          <w:kern w:val="36"/>
        </w:rPr>
        <w:t>MHz</w:t>
      </w:r>
      <w:bookmarkEnd w:id="2"/>
    </w:p>
    <w:p w14:paraId="37DFC0DF" w14:textId="51514FB9" w:rsidR="00AB1F1A" w:rsidRDefault="00BC1DF6" w:rsidP="00011B56">
      <w:pPr>
        <w:outlineLvl w:val="0"/>
        <w:rPr>
          <w:b/>
        </w:rPr>
      </w:pPr>
      <w:r w:rsidRPr="00115A27">
        <w:rPr>
          <w:b/>
          <w:lang w:val="sr-Cyrl-RS"/>
        </w:rPr>
        <w:t>(у даљем тексту: Предлог правилника)</w:t>
      </w:r>
    </w:p>
    <w:p w14:paraId="5EB952CB" w14:textId="77777777" w:rsidR="00011B56" w:rsidRPr="00011B56" w:rsidRDefault="00011B56" w:rsidP="00011B56">
      <w:pPr>
        <w:outlineLvl w:val="0"/>
        <w:rPr>
          <w:b/>
          <w:kern w:val="36"/>
        </w:rPr>
      </w:pPr>
    </w:p>
    <w:p w14:paraId="239E0905" w14:textId="1DF70334" w:rsidR="00CE050C" w:rsidRPr="00282195" w:rsidRDefault="00CE050C" w:rsidP="00AB1F1A">
      <w:pPr>
        <w:jc w:val="center"/>
        <w:rPr>
          <w:b/>
          <w:sz w:val="22"/>
          <w:szCs w:val="22"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14305B" w14:paraId="1535BEFA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0CCBAFF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492E6DC3" w14:textId="664335EB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073EB06E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9EC3E15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07168D7D" w14:textId="151E6EF4" w:rsidR="00CD30D4" w:rsidRPr="0014305B" w:rsidRDefault="00CD30D4" w:rsidP="00856D7D">
            <w:pPr>
              <w:keepNext/>
              <w:keepLines/>
              <w:jc w:val="both"/>
              <w:rPr>
                <w:lang w:val="sr-Latn-RS"/>
              </w:rPr>
            </w:pPr>
          </w:p>
        </w:tc>
      </w:tr>
      <w:tr w:rsidR="00CD30D4" w:rsidRPr="0014305B" w14:paraId="69A49226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B03326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14B11CA5" w14:textId="69070FA1" w:rsidR="00CD30D4" w:rsidRPr="0014305B" w:rsidRDefault="00CD30D4" w:rsidP="00243A77">
            <w:pPr>
              <w:rPr>
                <w:lang w:val="sr-Cyrl-RS"/>
              </w:rPr>
            </w:pPr>
          </w:p>
        </w:tc>
      </w:tr>
      <w:tr w:rsidR="00CD30D4" w:rsidRPr="0014305B" w14:paraId="35866F06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69879C1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</w:rPr>
              <w:t>e-mail</w:t>
            </w:r>
            <w:r w:rsidRPr="0014305B"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127BE17F" w14:textId="4EEF8D79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015E0144" w14:textId="77777777" w:rsidR="00CD30D4" w:rsidRPr="0014305B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:rsidRPr="00A64F8E" w14:paraId="0F4724B8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E633724" w14:textId="58EBD498" w:rsidR="00CD30D4" w:rsidRPr="0014305B" w:rsidRDefault="00CD30D4" w:rsidP="00BA5DAF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 w:rsidRPr="0014305B">
              <w:rPr>
                <w:b/>
                <w:lang w:val="sr-Cyrl-RS"/>
              </w:rPr>
              <w:t xml:space="preserve">Општи коментари и сугестије на </w:t>
            </w:r>
            <w:proofErr w:type="spellStart"/>
            <w:r w:rsidR="006946D9" w:rsidRPr="0014305B">
              <w:rPr>
                <w:b/>
                <w:lang w:val="sr-Latn-RS"/>
              </w:rPr>
              <w:t>текст</w:t>
            </w:r>
            <w:proofErr w:type="spellEnd"/>
            <w:r w:rsidR="006946D9" w:rsidRPr="0014305B">
              <w:rPr>
                <w:b/>
                <w:lang w:val="sr-Latn-RS"/>
              </w:rPr>
              <w:t xml:space="preserve"> </w:t>
            </w:r>
            <w:r w:rsidR="00891914" w:rsidRPr="0014305B">
              <w:rPr>
                <w:b/>
                <w:lang w:val="sr-Cyrl-RS"/>
              </w:rPr>
              <w:t>П</w:t>
            </w:r>
            <w:proofErr w:type="spellStart"/>
            <w:r w:rsidR="006946D9" w:rsidRPr="0014305B">
              <w:rPr>
                <w:b/>
                <w:lang w:val="sr-Latn-RS"/>
              </w:rPr>
              <w:t>редлога</w:t>
            </w:r>
            <w:proofErr w:type="spellEnd"/>
            <w:r w:rsidR="006946D9" w:rsidRPr="0014305B">
              <w:rPr>
                <w:b/>
                <w:lang w:val="sr-Latn-RS"/>
              </w:rPr>
              <w:t xml:space="preserve"> </w:t>
            </w:r>
            <w:r w:rsidR="00891914" w:rsidRPr="0014305B">
              <w:rPr>
                <w:b/>
                <w:lang w:val="sr-Cyrl-RS"/>
              </w:rPr>
              <w:t>п</w:t>
            </w:r>
            <w:proofErr w:type="spellStart"/>
            <w:r w:rsidR="006946D9" w:rsidRPr="0014305B">
              <w:rPr>
                <w:b/>
                <w:lang w:val="sr-Latn-RS"/>
              </w:rPr>
              <w:t>равилника</w:t>
            </w:r>
            <w:proofErr w:type="spellEnd"/>
            <w:r w:rsidR="006946D9" w:rsidRPr="0014305B">
              <w:rPr>
                <w:b/>
                <w:lang w:val="sr-Latn-RS"/>
              </w:rPr>
              <w:t xml:space="preserve"> </w:t>
            </w:r>
          </w:p>
        </w:tc>
      </w:tr>
      <w:tr w:rsidR="00CD30D4" w:rsidRPr="00A64F8E" w14:paraId="27D97B2F" w14:textId="77777777" w:rsidTr="00115A27">
        <w:trPr>
          <w:trHeight w:val="4668"/>
          <w:jc w:val="center"/>
        </w:trPr>
        <w:tc>
          <w:tcPr>
            <w:tcW w:w="14075" w:type="dxa"/>
          </w:tcPr>
          <w:p w14:paraId="37584E25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1BAB27A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25DC9FE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0E68DC5" w14:textId="77777777" w:rsidR="009C53E2" w:rsidRPr="0014305B" w:rsidRDefault="009C53E2" w:rsidP="006946D9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5D5791E4" w14:textId="77777777" w:rsidR="00131817" w:rsidRPr="0014305B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:rsidRPr="00A64F8E" w14:paraId="15AD82BE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0384B8AD" w14:textId="2916C399" w:rsidR="00CD30D4" w:rsidRPr="0014305B" w:rsidRDefault="008F3296" w:rsidP="008F3296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bookmarkStart w:id="3" w:name="_Hlk145585302"/>
            <w:r>
              <w:rPr>
                <w:b/>
                <w:lang w:val="sr-Cyrl-RS"/>
              </w:rPr>
              <w:t>Чл</w:t>
            </w:r>
            <w:r w:rsidR="00F43513" w:rsidRPr="0014305B">
              <w:rPr>
                <w:b/>
                <w:lang w:val="sr-Cyrl-RS"/>
              </w:rPr>
              <w:t>ан</w:t>
            </w:r>
            <w:r w:rsidR="006946D9" w:rsidRPr="0014305B">
              <w:rPr>
                <w:b/>
                <w:lang w:val="sr-Cyrl-RS"/>
              </w:rPr>
              <w:t xml:space="preserve"> </w:t>
            </w:r>
            <w:r w:rsidR="0014305B">
              <w:rPr>
                <w:b/>
                <w:lang w:val="sr-Cyrl-RS"/>
              </w:rPr>
              <w:t>П</w:t>
            </w:r>
            <w:r w:rsidR="00F43513" w:rsidRPr="0014305B">
              <w:rPr>
                <w:b/>
                <w:lang w:val="sr-Cyrl-RS"/>
              </w:rPr>
              <w:t>редлога п</w:t>
            </w:r>
            <w:r w:rsidR="006946D9" w:rsidRPr="0014305B">
              <w:rPr>
                <w:b/>
                <w:lang w:val="sr-Cyrl-RS"/>
              </w:rPr>
              <w:t xml:space="preserve">равилника </w:t>
            </w:r>
            <w:bookmarkEnd w:id="3"/>
            <w:r w:rsidR="00D456BF" w:rsidRPr="0014305B">
              <w:rPr>
                <w:b/>
                <w:lang w:val="sr-Cyrl-RS"/>
              </w:rPr>
              <w:t>чија се измена</w:t>
            </w:r>
            <w:r>
              <w:rPr>
                <w:b/>
                <w:lang w:val="sr-Cyrl-RS"/>
              </w:rPr>
              <w:t>/допуна</w:t>
            </w:r>
            <w:r w:rsidR="00D456BF" w:rsidRPr="0014305B">
              <w:rPr>
                <w:b/>
                <w:lang w:val="sr-Cyrl-RS"/>
              </w:rPr>
              <w:t xml:space="preserve"> предлаже и предлог за измену</w:t>
            </w:r>
            <w:r w:rsidR="00BC74B4" w:rsidRPr="00BC74B4">
              <w:rPr>
                <w:b/>
                <w:lang w:val="sr-Cyrl-RS"/>
              </w:rPr>
              <w:t>/допуну</w:t>
            </w:r>
          </w:p>
        </w:tc>
      </w:tr>
      <w:tr w:rsidR="00CD30D4" w:rsidRPr="00A64F8E" w14:paraId="7E41A1D6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3205CBD8" w14:textId="3FC1FCF1" w:rsidR="00CD30D4" w:rsidRPr="0014305B" w:rsidRDefault="008F3296" w:rsidP="00F43513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Члан или д</w:t>
            </w:r>
            <w:r w:rsidR="00330733" w:rsidRPr="0014305B">
              <w:rPr>
                <w:b/>
                <w:lang w:val="sr-Cyrl-CS"/>
              </w:rPr>
              <w:t xml:space="preserve">ео </w:t>
            </w:r>
            <w:r w:rsidR="006946D9" w:rsidRPr="0014305B">
              <w:rPr>
                <w:b/>
                <w:lang w:val="sr-Cyrl-RS"/>
              </w:rPr>
              <w:t>текста</w:t>
            </w:r>
            <w:r w:rsidR="00F43513" w:rsidRPr="0014305B">
              <w:rPr>
                <w:b/>
                <w:lang w:val="sr-Cyrl-RS"/>
              </w:rPr>
              <w:t xml:space="preserve"> члана </w:t>
            </w:r>
            <w:r w:rsidR="00CD30D4" w:rsidRPr="0014305B">
              <w:rPr>
                <w:b/>
                <w:lang w:val="sr-Cyrl-CS"/>
              </w:rPr>
              <w:t>чија се измена</w:t>
            </w:r>
            <w:r>
              <w:rPr>
                <w:b/>
                <w:lang w:val="sr-Cyrl-CS"/>
              </w:rPr>
              <w:t>/допуна</w:t>
            </w:r>
            <w:r w:rsidR="00CD30D4" w:rsidRPr="0014305B">
              <w:rPr>
                <w:b/>
                <w:lang w:val="sr-Cyrl-CS"/>
              </w:rPr>
              <w:t xml:space="preserve">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2369F968" w14:textId="3A63F030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Предлог за измену</w:t>
            </w:r>
            <w:r w:rsidR="008F3296">
              <w:rPr>
                <w:b/>
                <w:lang w:val="sr-Cyrl-CS"/>
              </w:rPr>
              <w:t>/допуну</w:t>
            </w:r>
            <w:r w:rsidR="006946D9" w:rsidRPr="0014305B">
              <w:rPr>
                <w:b/>
                <w:lang w:val="sr-Cyrl-CS"/>
              </w:rPr>
              <w:t xml:space="preserve"> </w:t>
            </w:r>
            <w:r w:rsidR="00F43513" w:rsidRPr="0014305B">
              <w:rPr>
                <w:b/>
                <w:lang w:val="sr-Cyrl-CS"/>
              </w:rPr>
              <w:t>члана</w:t>
            </w:r>
            <w:r w:rsidR="008F3296">
              <w:rPr>
                <w:b/>
                <w:lang w:val="sr-Cyrl-CS"/>
              </w:rPr>
              <w:t xml:space="preserve"> или дела текста члана</w:t>
            </w:r>
            <w:r w:rsidR="006946D9" w:rsidRPr="0014305B">
              <w:rPr>
                <w:b/>
                <w:lang w:val="sr-Cyrl-CS"/>
              </w:rPr>
              <w:t xml:space="preserve"> </w:t>
            </w:r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3391DFC0" w14:textId="530500F8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Образложење предлога за измену</w:t>
            </w:r>
            <w:r w:rsidR="008F3296">
              <w:rPr>
                <w:b/>
                <w:lang w:val="sr-Cyrl-CS"/>
              </w:rPr>
              <w:t>/допуну</w:t>
            </w:r>
          </w:p>
        </w:tc>
      </w:tr>
      <w:tr w:rsidR="00CD30D4" w:rsidRPr="00A64F8E" w14:paraId="7929C1BB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36EA8DD2" w14:textId="657B8BF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09F53E86" w14:textId="52046DC7" w:rsidR="00CD30D4" w:rsidRPr="0014305B" w:rsidRDefault="00CD30D4" w:rsidP="009F0F42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06C634A" w14:textId="75E44A54" w:rsidR="00CD30D4" w:rsidRPr="0014305B" w:rsidRDefault="00CD30D4" w:rsidP="00D456BF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A64F8E" w14:paraId="3B5C7B64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1FA1772" w14:textId="4FB68C54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22D86AAE" w14:textId="77777777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7D1EC21" w14:textId="0EF44F7A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:rsidRPr="00A64F8E" w14:paraId="49B9D786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5F67727" w14:textId="2932526D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B460C7A" w14:textId="1AFC037C" w:rsidR="00CD30D4" w:rsidRPr="00A64F8E" w:rsidRDefault="00CD30D4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09598116" w14:textId="4D99A92D" w:rsidR="00CD30D4" w:rsidRPr="0014305B" w:rsidRDefault="00CD30D4" w:rsidP="007E2618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A64F8E" w14:paraId="60E642FC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98E01CC" w14:textId="0A90E642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5E4159" w14:textId="77777777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0FDBA70" w14:textId="511E613F" w:rsidR="00CD30D4" w:rsidRPr="0014305B" w:rsidRDefault="00CD30D4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  <w:tr w:rsidR="00CD30D4" w:rsidRPr="00A64F8E" w14:paraId="27CC011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CA4B7C0" w14:textId="73DE3077" w:rsidR="00CD30D4" w:rsidRPr="0014305B" w:rsidRDefault="00CD30D4" w:rsidP="003F5366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D74FEB7" w14:textId="15858661" w:rsidR="00CD30D4" w:rsidRPr="0014305B" w:rsidRDefault="00CD30D4" w:rsidP="007E2618">
            <w:pPr>
              <w:spacing w:line="276" w:lineRule="auto"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37DAFBF" w14:textId="77777777" w:rsidR="003F5366" w:rsidRPr="0014305B" w:rsidRDefault="003F5366" w:rsidP="00E33673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A64F8E" w14:paraId="72A5744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8519203" w14:textId="2DF631C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7424EDA3" w14:textId="77777777" w:rsidR="00CD30D4" w:rsidRPr="0014305B" w:rsidRDefault="00CD30D4" w:rsidP="00BD4768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10EECA" w14:textId="3E80FE92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  <w:tr w:rsidR="00F40D13" w:rsidRPr="00A64F8E" w14:paraId="64612E0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069B648" w14:textId="58E166F4" w:rsidR="00F40D13" w:rsidRPr="0014305B" w:rsidRDefault="00F40D1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6C47BAA8" w14:textId="77777777" w:rsidR="00F40D13" w:rsidRPr="0014305B" w:rsidRDefault="00F40D13" w:rsidP="00F40D13">
            <w:pPr>
              <w:keepNext/>
              <w:keepLines/>
              <w:rPr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5EE3CDF6" w14:textId="75B2FDE1" w:rsidR="00F40D13" w:rsidRPr="0014305B" w:rsidRDefault="00F40D13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39A6C0E8" w14:textId="77777777" w:rsidR="003B10FB" w:rsidRPr="0014305B" w:rsidRDefault="003B10FB">
      <w:pPr>
        <w:rPr>
          <w:lang w:val="sr-Cyrl-CS"/>
        </w:rPr>
      </w:pPr>
    </w:p>
    <w:sectPr w:rsidR="003B10FB" w:rsidRPr="0014305B" w:rsidSect="006946D9">
      <w:headerReference w:type="default" r:id="rId8"/>
      <w:footerReference w:type="default" r:id="rId9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93E9" w14:textId="77777777" w:rsidR="000B563A" w:rsidRDefault="000B563A">
      <w:r>
        <w:separator/>
      </w:r>
    </w:p>
  </w:endnote>
  <w:endnote w:type="continuationSeparator" w:id="0">
    <w:p w14:paraId="4575D5E7" w14:textId="77777777" w:rsidR="000B563A" w:rsidRDefault="000B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001A" w14:textId="77777777" w:rsidR="00856D7D" w:rsidRDefault="00856D7D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008A" w14:textId="77777777" w:rsidR="000B563A" w:rsidRDefault="000B563A">
      <w:r>
        <w:separator/>
      </w:r>
    </w:p>
  </w:footnote>
  <w:footnote w:type="continuationSeparator" w:id="0">
    <w:p w14:paraId="377A9091" w14:textId="77777777" w:rsidR="000B563A" w:rsidRDefault="000B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9C60" w14:textId="77777777" w:rsidR="00856D7D" w:rsidRDefault="00856D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618">
      <w:rPr>
        <w:noProof/>
      </w:rPr>
      <w:t>4</w:t>
    </w:r>
    <w:r>
      <w:rPr>
        <w:noProof/>
      </w:rPr>
      <w:fldChar w:fldCharType="end"/>
    </w:r>
  </w:p>
  <w:p w14:paraId="072CF60E" w14:textId="77777777" w:rsidR="00856D7D" w:rsidRDefault="0085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A9A"/>
    <w:multiLevelType w:val="hybridMultilevel"/>
    <w:tmpl w:val="1B7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2462">
    <w:abstractNumId w:val="0"/>
  </w:num>
  <w:num w:numId="2" w16cid:durableId="1452281156">
    <w:abstractNumId w:val="1"/>
  </w:num>
  <w:num w:numId="3" w16cid:durableId="159778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17"/>
    <w:rsid w:val="00011B56"/>
    <w:rsid w:val="00015646"/>
    <w:rsid w:val="00054333"/>
    <w:rsid w:val="00066566"/>
    <w:rsid w:val="00093410"/>
    <w:rsid w:val="000B563A"/>
    <w:rsid w:val="000C37C5"/>
    <w:rsid w:val="000F3F99"/>
    <w:rsid w:val="00103DC5"/>
    <w:rsid w:val="00115A27"/>
    <w:rsid w:val="00131817"/>
    <w:rsid w:val="0014305B"/>
    <w:rsid w:val="001568C7"/>
    <w:rsid w:val="0017587B"/>
    <w:rsid w:val="001C416C"/>
    <w:rsid w:val="001C52DD"/>
    <w:rsid w:val="001F3AB0"/>
    <w:rsid w:val="0020036D"/>
    <w:rsid w:val="00243A77"/>
    <w:rsid w:val="0027089A"/>
    <w:rsid w:val="00282195"/>
    <w:rsid w:val="002A3D41"/>
    <w:rsid w:val="002A7256"/>
    <w:rsid w:val="002B35C4"/>
    <w:rsid w:val="002B5EE9"/>
    <w:rsid w:val="002C2B71"/>
    <w:rsid w:val="002E3E4B"/>
    <w:rsid w:val="002E49ED"/>
    <w:rsid w:val="002F23D9"/>
    <w:rsid w:val="002F5481"/>
    <w:rsid w:val="00320678"/>
    <w:rsid w:val="00330733"/>
    <w:rsid w:val="00371471"/>
    <w:rsid w:val="00391A7C"/>
    <w:rsid w:val="003949AE"/>
    <w:rsid w:val="003B10FB"/>
    <w:rsid w:val="003D7ECB"/>
    <w:rsid w:val="003F1655"/>
    <w:rsid w:val="003F5366"/>
    <w:rsid w:val="0040509C"/>
    <w:rsid w:val="00424BDC"/>
    <w:rsid w:val="00454B08"/>
    <w:rsid w:val="00457C36"/>
    <w:rsid w:val="0048597B"/>
    <w:rsid w:val="004B30C1"/>
    <w:rsid w:val="004C32E2"/>
    <w:rsid w:val="004C7641"/>
    <w:rsid w:val="004E5DB4"/>
    <w:rsid w:val="00504ECD"/>
    <w:rsid w:val="00590BA3"/>
    <w:rsid w:val="005A77A0"/>
    <w:rsid w:val="005F04BE"/>
    <w:rsid w:val="005F4A08"/>
    <w:rsid w:val="006243EC"/>
    <w:rsid w:val="00643B78"/>
    <w:rsid w:val="00644FD3"/>
    <w:rsid w:val="00657565"/>
    <w:rsid w:val="006946D9"/>
    <w:rsid w:val="00696BC9"/>
    <w:rsid w:val="006A21EC"/>
    <w:rsid w:val="006B4F9A"/>
    <w:rsid w:val="006D3EB4"/>
    <w:rsid w:val="006E7AA1"/>
    <w:rsid w:val="006F15AF"/>
    <w:rsid w:val="006F229C"/>
    <w:rsid w:val="0077646D"/>
    <w:rsid w:val="007A70CA"/>
    <w:rsid w:val="007C519C"/>
    <w:rsid w:val="007E2618"/>
    <w:rsid w:val="007F06B0"/>
    <w:rsid w:val="008023EA"/>
    <w:rsid w:val="00842285"/>
    <w:rsid w:val="00852668"/>
    <w:rsid w:val="00853AB4"/>
    <w:rsid w:val="00856D7D"/>
    <w:rsid w:val="00870B78"/>
    <w:rsid w:val="0087270B"/>
    <w:rsid w:val="00880FBC"/>
    <w:rsid w:val="008823CD"/>
    <w:rsid w:val="00891914"/>
    <w:rsid w:val="00897C1E"/>
    <w:rsid w:val="008D6D21"/>
    <w:rsid w:val="008F3296"/>
    <w:rsid w:val="008F64EC"/>
    <w:rsid w:val="00907CCB"/>
    <w:rsid w:val="009322DA"/>
    <w:rsid w:val="00932D35"/>
    <w:rsid w:val="0096612F"/>
    <w:rsid w:val="009A2928"/>
    <w:rsid w:val="009C53E2"/>
    <w:rsid w:val="009F0F42"/>
    <w:rsid w:val="00A03CD7"/>
    <w:rsid w:val="00A17585"/>
    <w:rsid w:val="00A46FF0"/>
    <w:rsid w:val="00A64F8E"/>
    <w:rsid w:val="00A85D99"/>
    <w:rsid w:val="00AA2B7D"/>
    <w:rsid w:val="00AB1F1A"/>
    <w:rsid w:val="00AD6243"/>
    <w:rsid w:val="00B50B65"/>
    <w:rsid w:val="00B627AA"/>
    <w:rsid w:val="00B94B8E"/>
    <w:rsid w:val="00BA5DAF"/>
    <w:rsid w:val="00BB1708"/>
    <w:rsid w:val="00BC1DF6"/>
    <w:rsid w:val="00BC3EF5"/>
    <w:rsid w:val="00BC74B4"/>
    <w:rsid w:val="00BD4768"/>
    <w:rsid w:val="00BF6978"/>
    <w:rsid w:val="00BF7231"/>
    <w:rsid w:val="00C52973"/>
    <w:rsid w:val="00C56490"/>
    <w:rsid w:val="00C6470E"/>
    <w:rsid w:val="00C6786A"/>
    <w:rsid w:val="00C706C1"/>
    <w:rsid w:val="00C74CED"/>
    <w:rsid w:val="00C85E85"/>
    <w:rsid w:val="00C95055"/>
    <w:rsid w:val="00CC0DAB"/>
    <w:rsid w:val="00CD30D4"/>
    <w:rsid w:val="00CD5272"/>
    <w:rsid w:val="00CE050C"/>
    <w:rsid w:val="00CE43C1"/>
    <w:rsid w:val="00D42C55"/>
    <w:rsid w:val="00D435E2"/>
    <w:rsid w:val="00D456BF"/>
    <w:rsid w:val="00D612D0"/>
    <w:rsid w:val="00D77414"/>
    <w:rsid w:val="00D8594E"/>
    <w:rsid w:val="00D97568"/>
    <w:rsid w:val="00DD6DC7"/>
    <w:rsid w:val="00DE045B"/>
    <w:rsid w:val="00E33673"/>
    <w:rsid w:val="00E34A87"/>
    <w:rsid w:val="00E4553C"/>
    <w:rsid w:val="00E53C2C"/>
    <w:rsid w:val="00E54689"/>
    <w:rsid w:val="00EE2B4D"/>
    <w:rsid w:val="00EF2BB3"/>
    <w:rsid w:val="00F02585"/>
    <w:rsid w:val="00F114ED"/>
    <w:rsid w:val="00F2755D"/>
    <w:rsid w:val="00F40D13"/>
    <w:rsid w:val="00F43513"/>
    <w:rsid w:val="00F45DC7"/>
    <w:rsid w:val="00F53DAF"/>
    <w:rsid w:val="00F7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F4C8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A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B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3A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1B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B02A-32DB-4512-A10C-F8C57776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Bratislava Pavićević</cp:lastModifiedBy>
  <cp:revision>3</cp:revision>
  <dcterms:created xsi:type="dcterms:W3CDTF">2026-01-30T11:01:00Z</dcterms:created>
  <dcterms:modified xsi:type="dcterms:W3CDTF">2026-01-30T11:17:00Z</dcterms:modified>
</cp:coreProperties>
</file>